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621DEB">
        <w:rPr>
          <w:rFonts w:ascii="Verdana" w:hAnsi="Verdana"/>
        </w:rPr>
        <w:t>atum:       Maandag 16</w:t>
      </w:r>
      <w:r w:rsidR="002A3CBA">
        <w:rPr>
          <w:rFonts w:ascii="Verdana" w:hAnsi="Verdana"/>
        </w:rPr>
        <w:t xml:space="preserve"> maart</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BD1E7D"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621DEB">
        <w:rPr>
          <w:rFonts w:ascii="Verdana" w:hAnsi="Verdana"/>
        </w:rPr>
        <w:t xml:space="preserve">Frank/PC2D, Arjan/PA5AD en </w:t>
      </w:r>
    </w:p>
    <w:p w:rsidR="00621DEB" w:rsidRDefault="00621DEB" w:rsidP="0079025A">
      <w:pPr>
        <w:rPr>
          <w:rFonts w:ascii="Verdana" w:hAnsi="Verdana"/>
        </w:rPr>
      </w:pPr>
      <w:r>
        <w:rPr>
          <w:rFonts w:ascii="Verdana" w:hAnsi="Verdana"/>
        </w:rPr>
        <w:t xml:space="preserve">                  Erik/PA0ESH</w:t>
      </w:r>
    </w:p>
    <w:p w:rsidR="00CA3FDF" w:rsidRPr="00401221" w:rsidRDefault="002A3CBA" w:rsidP="0079025A">
      <w:pPr>
        <w:rPr>
          <w:rFonts w:ascii="Verdana" w:hAnsi="Verdana"/>
        </w:rPr>
      </w:pPr>
      <w:r>
        <w:rPr>
          <w:rFonts w:ascii="Verdana" w:hAnsi="Verdana"/>
        </w:rPr>
        <w:t>Afwezig met kennisgeving</w:t>
      </w:r>
      <w:r w:rsidR="00621DEB">
        <w:rPr>
          <w:rFonts w:ascii="Verdana" w:hAnsi="Verdana"/>
        </w:rPr>
        <w:t>: Gerard/PA1TX</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Default="00CA3FDF" w:rsidP="0079025A">
      <w:pPr>
        <w:autoSpaceDE w:val="0"/>
        <w:autoSpaceDN w:val="0"/>
        <w:adjustRightInd w:val="0"/>
        <w:rPr>
          <w:rFonts w:ascii="Verdana" w:hAnsi="Verdana"/>
        </w:rPr>
      </w:pPr>
      <w:r>
        <w:rPr>
          <w:rFonts w:ascii="Verdana" w:hAnsi="Verdana"/>
        </w:rPr>
        <w:t>Frans</w:t>
      </w:r>
      <w:r w:rsidR="001173C2">
        <w:rPr>
          <w:rFonts w:ascii="Verdana" w:hAnsi="Verdana"/>
        </w:rPr>
        <w:t xml:space="preserve"> o</w:t>
      </w:r>
      <w:r>
        <w:rPr>
          <w:rFonts w:ascii="Verdana" w:hAnsi="Verdana"/>
        </w:rPr>
        <w:t>pe</w:t>
      </w:r>
      <w:r w:rsidR="00621DEB">
        <w:rPr>
          <w:rFonts w:ascii="Verdana" w:hAnsi="Verdana"/>
        </w:rPr>
        <w:t>nt om 20.03</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621DEB" w:rsidRPr="009E1363" w:rsidRDefault="00621DEB" w:rsidP="0079025A">
      <w:pPr>
        <w:autoSpaceDE w:val="0"/>
        <w:autoSpaceDN w:val="0"/>
        <w:adjustRightInd w:val="0"/>
      </w:pPr>
      <w:r>
        <w:rPr>
          <w:rFonts w:ascii="Verdana" w:hAnsi="Verdana"/>
        </w:rPr>
        <w:t>Erik komt later.</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621DEB" w:rsidRDefault="00621DEB">
      <w:pPr>
        <w:autoSpaceDE w:val="0"/>
        <w:autoSpaceDN w:val="0"/>
        <w:adjustRightInd w:val="0"/>
        <w:rPr>
          <w:rFonts w:ascii="Verdana" w:hAnsi="Verdana"/>
        </w:rPr>
      </w:pPr>
      <w:r>
        <w:rPr>
          <w:rFonts w:ascii="Verdana" w:hAnsi="Verdana"/>
        </w:rPr>
        <w:t xml:space="preserve">Algemeen secretaris, info worldkidsday 21 juni 2015. Info nieuwe huisstijl van de VERON. </w:t>
      </w:r>
    </w:p>
    <w:p w:rsidR="00621DEB" w:rsidRDefault="00C34914">
      <w:pPr>
        <w:autoSpaceDE w:val="0"/>
        <w:autoSpaceDN w:val="0"/>
        <w:adjustRightInd w:val="0"/>
        <w:rPr>
          <w:rFonts w:ascii="Verdana" w:hAnsi="Verdana"/>
        </w:rPr>
      </w:pPr>
      <w:r>
        <w:rPr>
          <w:rFonts w:ascii="Verdana" w:hAnsi="Verdana"/>
        </w:rPr>
        <w:t>Eindrapportage</w:t>
      </w:r>
      <w:r w:rsidR="00621DEB">
        <w:rPr>
          <w:rFonts w:ascii="Verdana" w:hAnsi="Verdana"/>
        </w:rPr>
        <w:t xml:space="preserve"> regionale bijeenkomsten. Notulen VR 2014.</w:t>
      </w:r>
    </w:p>
    <w:p w:rsidR="00621DEB" w:rsidRDefault="00621DEB">
      <w:pPr>
        <w:autoSpaceDE w:val="0"/>
        <w:autoSpaceDN w:val="0"/>
        <w:adjustRightInd w:val="0"/>
        <w:rPr>
          <w:rFonts w:ascii="Verdana" w:hAnsi="Verdana"/>
        </w:rPr>
      </w:pPr>
      <w:r>
        <w:rPr>
          <w:rFonts w:ascii="Verdana" w:hAnsi="Verdana"/>
        </w:rPr>
        <w:t>Centraal bureau, nieuwe leden. Dhr. W. Krikke PD1SGH Vroomshoop en Dhr. H. Postma Hengelo.</w:t>
      </w:r>
    </w:p>
    <w:p w:rsidR="00621DEB" w:rsidRDefault="00621DEB">
      <w:pPr>
        <w:autoSpaceDE w:val="0"/>
        <w:autoSpaceDN w:val="0"/>
        <w:adjustRightInd w:val="0"/>
        <w:rPr>
          <w:rFonts w:ascii="Verdana" w:hAnsi="Verdana"/>
        </w:rPr>
      </w:pPr>
      <w:r>
        <w:rPr>
          <w:rFonts w:ascii="Verdana" w:hAnsi="Verdana"/>
        </w:rPr>
        <w:t>Ties/PA0MBO, bedankt voor het presentje en de bloemen.</w:t>
      </w:r>
    </w:p>
    <w:p w:rsidR="00621DEB" w:rsidRDefault="00621DEB">
      <w:pPr>
        <w:autoSpaceDE w:val="0"/>
        <w:autoSpaceDN w:val="0"/>
        <w:adjustRightInd w:val="0"/>
        <w:rPr>
          <w:rFonts w:ascii="Verdana" w:hAnsi="Verdana"/>
        </w:rPr>
      </w:pPr>
      <w:r>
        <w:rPr>
          <w:rFonts w:ascii="Verdana" w:hAnsi="Verdana"/>
        </w:rPr>
        <w:t>Jan/PA3CXB, e-mail over de dmr repeater en de meetplaats.</w:t>
      </w:r>
    </w:p>
    <w:p w:rsidR="00621DEB" w:rsidRDefault="00621DEB">
      <w:pPr>
        <w:autoSpaceDE w:val="0"/>
        <w:autoSpaceDN w:val="0"/>
        <w:adjustRightInd w:val="0"/>
        <w:rPr>
          <w:rFonts w:ascii="Verdana" w:hAnsi="Verdana"/>
        </w:rPr>
      </w:pPr>
      <w:r>
        <w:rPr>
          <w:rFonts w:ascii="Verdana" w:hAnsi="Verdana"/>
        </w:rPr>
        <w:t>Remy/PA3AGF, info over spelden voor de nieuwe bestuursleden.</w:t>
      </w:r>
    </w:p>
    <w:p w:rsidR="002D3CA0" w:rsidRDefault="002D3CA0">
      <w:pPr>
        <w:autoSpaceDE w:val="0"/>
        <w:autoSpaceDN w:val="0"/>
        <w:adjustRightInd w:val="0"/>
        <w:rPr>
          <w:rFonts w:ascii="Verdana" w:hAnsi="Verdana"/>
        </w:rPr>
      </w:pPr>
      <w:r>
        <w:rPr>
          <w:rFonts w:ascii="Verdana" w:hAnsi="Verdana"/>
        </w:rPr>
        <w:t>Stichting Twentse Relaisstaions, financieel overzicht.</w:t>
      </w:r>
    </w:p>
    <w:p w:rsidR="0067417C" w:rsidRPr="001173C2" w:rsidRDefault="0067417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67417C" w:rsidRDefault="002A3CBA">
      <w:pPr>
        <w:autoSpaceDE w:val="0"/>
        <w:autoSpaceDN w:val="0"/>
        <w:adjustRightInd w:val="0"/>
        <w:rPr>
          <w:rFonts w:ascii="Verdana" w:hAnsi="Verdana"/>
        </w:rPr>
      </w:pPr>
      <w:r>
        <w:rPr>
          <w:rFonts w:ascii="Verdana" w:hAnsi="Verdana"/>
        </w:rPr>
        <w:t>Jaarverslag en financieel verslag naar de algemeen secretaris en penningmeester.</w:t>
      </w:r>
    </w:p>
    <w:p w:rsidR="00B16287" w:rsidRDefault="00621DEB">
      <w:pPr>
        <w:autoSpaceDE w:val="0"/>
        <w:autoSpaceDN w:val="0"/>
        <w:adjustRightInd w:val="0"/>
        <w:rPr>
          <w:rFonts w:ascii="Verdana" w:hAnsi="Verdana"/>
        </w:rPr>
      </w:pPr>
      <w:r>
        <w:rPr>
          <w:rFonts w:ascii="Verdana" w:hAnsi="Verdana"/>
        </w:rPr>
        <w:t>VR voorstel van de afdeling naar de algemeen secretaris.</w:t>
      </w:r>
    </w:p>
    <w:p w:rsidR="00621DEB" w:rsidRDefault="00621DEB">
      <w:pPr>
        <w:autoSpaceDE w:val="0"/>
        <w:autoSpaceDN w:val="0"/>
        <w:adjustRightInd w:val="0"/>
        <w:rPr>
          <w:rFonts w:ascii="Verdana" w:hAnsi="Verdana"/>
        </w:rPr>
      </w:pPr>
      <w:r>
        <w:rPr>
          <w:rFonts w:ascii="Verdana" w:hAnsi="Verdana"/>
        </w:rPr>
        <w:t xml:space="preserve">E-mail naar Jan/PA3CXB </w:t>
      </w:r>
      <w:r w:rsidR="00C34914">
        <w:rPr>
          <w:rFonts w:ascii="Verdana" w:hAnsi="Verdana"/>
        </w:rPr>
        <w:t>betreffende</w:t>
      </w:r>
      <w:r>
        <w:rPr>
          <w:rFonts w:ascii="Verdana" w:hAnsi="Verdana"/>
        </w:rPr>
        <w:t xml:space="preserve"> dmr repeater en meetplaats.</w:t>
      </w:r>
    </w:p>
    <w:p w:rsidR="002D3CA0" w:rsidRDefault="002D3CA0">
      <w:pPr>
        <w:autoSpaceDE w:val="0"/>
        <w:autoSpaceDN w:val="0"/>
        <w:adjustRightInd w:val="0"/>
        <w:rPr>
          <w:rFonts w:ascii="Verdana" w:hAnsi="Verdana"/>
        </w:rPr>
      </w:pPr>
      <w:r>
        <w:rPr>
          <w:rFonts w:ascii="Verdana" w:hAnsi="Verdana"/>
        </w:rPr>
        <w:t>Brief met prijs Kerstpuzzel Electron naar PE1RXC.</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D3CA0">
      <w:pPr>
        <w:autoSpaceDE w:val="0"/>
        <w:autoSpaceDN w:val="0"/>
        <w:adjustRightInd w:val="0"/>
        <w:rPr>
          <w:rFonts w:ascii="Verdana" w:hAnsi="Verdana"/>
        </w:rPr>
      </w:pPr>
      <w:r>
        <w:rPr>
          <w:rFonts w:ascii="Verdana" w:hAnsi="Verdana"/>
        </w:rPr>
        <w:t xml:space="preserve">Er worden </w:t>
      </w:r>
      <w:r w:rsidR="002A3CBA">
        <w:rPr>
          <w:rFonts w:ascii="Verdana" w:hAnsi="Verdana"/>
        </w:rPr>
        <w:t>punten toegevoegd.</w:t>
      </w:r>
    </w:p>
    <w:p w:rsidR="0067417C" w:rsidRDefault="002D3CA0" w:rsidP="00BD1E7D">
      <w:pPr>
        <w:rPr>
          <w:rFonts w:ascii="Verdana" w:hAnsi="Verdana"/>
        </w:rPr>
      </w:pPr>
      <w:r>
        <w:rPr>
          <w:rFonts w:ascii="Verdana" w:hAnsi="Verdana"/>
        </w:rPr>
        <w:t>10A. Opleidingen</w:t>
      </w:r>
    </w:p>
    <w:p w:rsidR="002D3CA0" w:rsidRDefault="002D3CA0" w:rsidP="00BD1E7D">
      <w:pPr>
        <w:rPr>
          <w:rFonts w:ascii="Verdana" w:hAnsi="Verdana"/>
        </w:rPr>
      </w:pPr>
      <w:r>
        <w:rPr>
          <w:rFonts w:ascii="Verdana" w:hAnsi="Verdana"/>
        </w:rPr>
        <w:t>10B. Twentebeam.</w:t>
      </w:r>
    </w:p>
    <w:p w:rsidR="002D3CA0" w:rsidRPr="0067417C" w:rsidRDefault="002D3CA0"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67417C" w:rsidRDefault="002D3CA0" w:rsidP="0067417C">
      <w:pPr>
        <w:autoSpaceDE w:val="0"/>
        <w:autoSpaceDN w:val="0"/>
        <w:adjustRightInd w:val="0"/>
        <w:rPr>
          <w:rFonts w:ascii="Verdana" w:hAnsi="Verdana"/>
        </w:rPr>
      </w:pPr>
      <w:r>
        <w:rPr>
          <w:rFonts w:ascii="Verdana" w:hAnsi="Verdana"/>
        </w:rPr>
        <w:t>70 jaar VERON en VERON afd. Twente. We wachten nog even af.</w:t>
      </w:r>
    </w:p>
    <w:p w:rsidR="002D3CA0" w:rsidRDefault="002D3CA0" w:rsidP="0067417C">
      <w:pPr>
        <w:autoSpaceDE w:val="0"/>
        <w:autoSpaceDN w:val="0"/>
        <w:adjustRightInd w:val="0"/>
        <w:rPr>
          <w:rFonts w:ascii="Verdana" w:hAnsi="Verdana"/>
        </w:rPr>
      </w:pPr>
      <w:r>
        <w:rPr>
          <w:rFonts w:ascii="Verdana" w:hAnsi="Verdana"/>
        </w:rPr>
        <w:t>Toegevoegd worden, vrijwilligersavond en opleidingen.</w:t>
      </w:r>
    </w:p>
    <w:p w:rsidR="002A3CBA" w:rsidRDefault="002A3CBA" w:rsidP="002A3CBA">
      <w:pPr>
        <w:rPr>
          <w:rFonts w:ascii="Verdana" w:hAnsi="Verdana"/>
          <w:b/>
        </w:rPr>
      </w:pPr>
    </w:p>
    <w:p w:rsidR="002A3CBA" w:rsidRDefault="002A3CBA" w:rsidP="002A3CBA">
      <w:pPr>
        <w:rPr>
          <w:rFonts w:ascii="Verdana" w:hAnsi="Verdana"/>
        </w:rPr>
      </w:pPr>
      <w:r>
        <w:rPr>
          <w:rFonts w:ascii="Verdana" w:hAnsi="Verdana"/>
          <w:b/>
        </w:rPr>
        <w:t>7. Financiële stand van zaken.</w:t>
      </w:r>
    </w:p>
    <w:p w:rsidR="0067417C" w:rsidRDefault="002D3CA0" w:rsidP="0067417C">
      <w:pPr>
        <w:rPr>
          <w:rFonts w:ascii="Verdana" w:hAnsi="Verdana"/>
        </w:rPr>
      </w:pPr>
      <w:r>
        <w:rPr>
          <w:rFonts w:ascii="Verdana" w:hAnsi="Verdana"/>
        </w:rPr>
        <w:t>Wordt per volle maand behandeld. Nu februari. We teren in, maar dat komt omdat we de afdracht van de VERON nog niet hebben gekregen.</w:t>
      </w:r>
    </w:p>
    <w:p w:rsidR="002D3CA0" w:rsidRPr="002A3CBA" w:rsidRDefault="002D3CA0" w:rsidP="0067417C">
      <w:pPr>
        <w:rPr>
          <w:rFonts w:ascii="Verdana" w:hAnsi="Verdana"/>
        </w:rPr>
      </w:pPr>
      <w:r>
        <w:rPr>
          <w:rFonts w:ascii="Verdana" w:hAnsi="Verdana"/>
        </w:rPr>
        <w:t>Financieel overzicht van de Stichting Twentse Relaisstations is binnen en behandeld door het bestuur. We hebben geen op- of aanmerkingen hierop.</w:t>
      </w:r>
    </w:p>
    <w:p w:rsidR="002A3CBA" w:rsidRDefault="002A3CBA" w:rsidP="0067417C">
      <w:pPr>
        <w:rPr>
          <w:rFonts w:ascii="Verdana" w:hAnsi="Verdana"/>
          <w:b/>
        </w:rPr>
      </w:pPr>
    </w:p>
    <w:p w:rsidR="003143CE" w:rsidRDefault="00401221" w:rsidP="002A3CBA">
      <w:pPr>
        <w:rPr>
          <w:rFonts w:ascii="Verdana" w:hAnsi="Verdana"/>
          <w:b/>
        </w:rPr>
      </w:pPr>
      <w:r>
        <w:rPr>
          <w:rFonts w:ascii="Verdana" w:hAnsi="Verdana"/>
          <w:b/>
        </w:rPr>
        <w:t xml:space="preserve">8. </w:t>
      </w:r>
      <w:r w:rsidR="002A3CBA">
        <w:rPr>
          <w:rFonts w:ascii="Verdana" w:hAnsi="Verdana"/>
          <w:b/>
        </w:rPr>
        <w:t>Taakverdeling bestuursleden.</w:t>
      </w:r>
    </w:p>
    <w:p w:rsidR="002A3CBA" w:rsidRDefault="002D3CA0" w:rsidP="002A3CBA">
      <w:pPr>
        <w:rPr>
          <w:rFonts w:ascii="Verdana" w:hAnsi="Verdana"/>
        </w:rPr>
      </w:pPr>
      <w:r>
        <w:rPr>
          <w:rFonts w:ascii="Verdana" w:hAnsi="Verdana"/>
        </w:rPr>
        <w:t>Erik/PA0ESH, website, pr en sponsoring.</w:t>
      </w:r>
    </w:p>
    <w:p w:rsidR="002D3CA0" w:rsidRDefault="00BD1137" w:rsidP="002A3CBA">
      <w:pPr>
        <w:rPr>
          <w:rFonts w:ascii="Verdana" w:hAnsi="Verdana"/>
        </w:rPr>
      </w:pPr>
      <w:r>
        <w:rPr>
          <w:rFonts w:ascii="Verdana" w:hAnsi="Verdana"/>
        </w:rPr>
        <w:t>Frans/PA4FH, penningmeester en plv voorzitter.</w:t>
      </w:r>
    </w:p>
    <w:p w:rsidR="00BD1137" w:rsidRDefault="00BD1137" w:rsidP="002A3CBA">
      <w:pPr>
        <w:rPr>
          <w:rFonts w:ascii="Verdana" w:hAnsi="Verdana"/>
        </w:rPr>
      </w:pPr>
      <w:r>
        <w:rPr>
          <w:rFonts w:ascii="Verdana" w:hAnsi="Verdana"/>
        </w:rPr>
        <w:lastRenderedPageBreak/>
        <w:t xml:space="preserve">Willy/PB1WB, secretaris, ledenadministratie, beheer 't Hamnus en contactpersoon Twenteronde naar </w:t>
      </w:r>
      <w:r w:rsidR="00C34914">
        <w:rPr>
          <w:rFonts w:ascii="Verdana" w:hAnsi="Verdana"/>
        </w:rPr>
        <w:t>coördinator</w:t>
      </w:r>
      <w:r>
        <w:rPr>
          <w:rFonts w:ascii="Verdana" w:hAnsi="Verdana"/>
        </w:rPr>
        <w:t xml:space="preserve"> Twenteronde.</w:t>
      </w:r>
    </w:p>
    <w:p w:rsidR="00BD1137" w:rsidRDefault="00BD1137" w:rsidP="002A3CBA">
      <w:pPr>
        <w:rPr>
          <w:rFonts w:ascii="Verdana" w:hAnsi="Verdana"/>
        </w:rPr>
      </w:pPr>
      <w:r>
        <w:rPr>
          <w:rFonts w:ascii="Verdana" w:hAnsi="Verdana"/>
        </w:rPr>
        <w:t>Frank/PC2D, lezingen en excursies.</w:t>
      </w:r>
    </w:p>
    <w:p w:rsidR="00BD1137" w:rsidRDefault="00BD1137" w:rsidP="002A3CBA">
      <w:pPr>
        <w:rPr>
          <w:rFonts w:ascii="Verdana" w:hAnsi="Verdana"/>
        </w:rPr>
      </w:pPr>
      <w:r>
        <w:rPr>
          <w:rFonts w:ascii="Verdana" w:hAnsi="Verdana"/>
        </w:rPr>
        <w:t>Arjan/PA5AD, cursus en jeugd en radio.</w:t>
      </w:r>
    </w:p>
    <w:p w:rsidR="00BD1137" w:rsidRDefault="00BD1137" w:rsidP="002A3CBA">
      <w:pPr>
        <w:rPr>
          <w:rFonts w:ascii="Verdana" w:hAnsi="Verdana"/>
        </w:rPr>
      </w:pPr>
      <w:r>
        <w:rPr>
          <w:rFonts w:ascii="Verdana" w:hAnsi="Verdana"/>
        </w:rPr>
        <w:t>Gerard/PA1TX, clubstation, goederenbeheer en NL zaken.</w:t>
      </w:r>
    </w:p>
    <w:p w:rsidR="00BD1137" w:rsidRPr="002A3CBA" w:rsidRDefault="00BD1137" w:rsidP="002A3CBA">
      <w:pPr>
        <w:rPr>
          <w:rFonts w:ascii="Verdana" w:hAnsi="Verdana"/>
        </w:rPr>
      </w:pPr>
      <w:r>
        <w:rPr>
          <w:rFonts w:ascii="Verdana" w:hAnsi="Verdana"/>
        </w:rPr>
        <w:t>Arnold/PA1AK, lezingen, excursies en goederenbeheer.</w:t>
      </w:r>
    </w:p>
    <w:p w:rsidR="00401221" w:rsidRPr="00401221" w:rsidRDefault="00401221" w:rsidP="0079025A">
      <w:pPr>
        <w:rPr>
          <w:rFonts w:ascii="Verdana" w:hAnsi="Verdana"/>
        </w:rPr>
      </w:pPr>
    </w:p>
    <w:p w:rsidR="00401221" w:rsidRDefault="00BD1137" w:rsidP="0079025A">
      <w:pPr>
        <w:rPr>
          <w:rFonts w:ascii="Verdana" w:hAnsi="Verdana"/>
          <w:b/>
        </w:rPr>
      </w:pPr>
      <w:r>
        <w:rPr>
          <w:rFonts w:ascii="Verdana" w:hAnsi="Verdana"/>
          <w:b/>
        </w:rPr>
        <w:t>9</w:t>
      </w:r>
      <w:r w:rsidR="002A3CBA">
        <w:rPr>
          <w:rFonts w:ascii="Verdana" w:hAnsi="Verdana"/>
          <w:b/>
        </w:rPr>
        <w:t>. Huishoudelijke vergadering.</w:t>
      </w:r>
    </w:p>
    <w:p w:rsidR="002A3CBA" w:rsidRDefault="00BD1137" w:rsidP="0079025A">
      <w:pPr>
        <w:rPr>
          <w:rFonts w:ascii="Verdana" w:hAnsi="Verdana"/>
        </w:rPr>
      </w:pPr>
      <w:r>
        <w:rPr>
          <w:rFonts w:ascii="Verdana" w:hAnsi="Verdana"/>
        </w:rPr>
        <w:t>Presentatie wordt aangepast in verband met taakverdeling bestuur.</w:t>
      </w:r>
    </w:p>
    <w:p w:rsidR="002A3CBA" w:rsidRDefault="002A3CBA" w:rsidP="0079025A">
      <w:pPr>
        <w:rPr>
          <w:rFonts w:ascii="Verdana" w:hAnsi="Verdana"/>
        </w:rPr>
      </w:pPr>
    </w:p>
    <w:p w:rsidR="002A3CBA" w:rsidRDefault="00BD1137" w:rsidP="0079025A">
      <w:pPr>
        <w:rPr>
          <w:rFonts w:ascii="Verdana" w:hAnsi="Verdana"/>
          <w:b/>
        </w:rPr>
      </w:pPr>
      <w:r>
        <w:rPr>
          <w:rFonts w:ascii="Verdana" w:hAnsi="Verdana"/>
          <w:b/>
        </w:rPr>
        <w:t>10</w:t>
      </w:r>
      <w:r w:rsidR="002A3CBA">
        <w:rPr>
          <w:rFonts w:ascii="Verdana" w:hAnsi="Verdana"/>
          <w:b/>
        </w:rPr>
        <w:t>. VR voorstellen.</w:t>
      </w:r>
    </w:p>
    <w:p w:rsidR="002A3CBA" w:rsidRDefault="002A3CBA" w:rsidP="0079025A">
      <w:pPr>
        <w:rPr>
          <w:rFonts w:ascii="Verdana" w:hAnsi="Verdana"/>
        </w:rPr>
      </w:pPr>
      <w:r w:rsidRPr="002A3CBA">
        <w:rPr>
          <w:rFonts w:ascii="Verdana" w:hAnsi="Verdana"/>
        </w:rPr>
        <w:t>Het bestuur komt niet met aanbevelingen. Het is ieder voor zich.</w:t>
      </w:r>
    </w:p>
    <w:p w:rsidR="00BD1137" w:rsidRDefault="00BD1137" w:rsidP="0079025A">
      <w:pPr>
        <w:rPr>
          <w:rFonts w:ascii="Verdana" w:hAnsi="Verdana"/>
        </w:rPr>
      </w:pPr>
    </w:p>
    <w:p w:rsidR="00BD1137" w:rsidRDefault="00BD1137" w:rsidP="0079025A">
      <w:pPr>
        <w:rPr>
          <w:rFonts w:ascii="Verdana" w:hAnsi="Verdana"/>
          <w:b/>
        </w:rPr>
      </w:pPr>
      <w:r>
        <w:rPr>
          <w:rFonts w:ascii="Verdana" w:hAnsi="Verdana"/>
          <w:b/>
        </w:rPr>
        <w:t>10A. Opleidingen.</w:t>
      </w:r>
    </w:p>
    <w:p w:rsidR="00894784" w:rsidRDefault="00894784" w:rsidP="0079025A">
      <w:pPr>
        <w:rPr>
          <w:rFonts w:ascii="Verdana" w:hAnsi="Verdana"/>
        </w:rPr>
      </w:pPr>
      <w:r>
        <w:rPr>
          <w:rFonts w:ascii="Verdana" w:hAnsi="Verdana"/>
        </w:rPr>
        <w:t xml:space="preserve">Er is een poster gemaakt. Deze zal op diverse plekken in Twente worden opgehangen. Er zal contact worden gemaakt met leraren </w:t>
      </w:r>
      <w:r w:rsidR="00C34914">
        <w:rPr>
          <w:rFonts w:ascii="Verdana" w:hAnsi="Verdana"/>
        </w:rPr>
        <w:t>elektronica</w:t>
      </w:r>
      <w:r>
        <w:rPr>
          <w:rFonts w:ascii="Verdana" w:hAnsi="Verdana"/>
        </w:rPr>
        <w:t xml:space="preserve"> van diverse scholen, maar we moeten ons niet alleen op jongeren gaan richten. </w:t>
      </w:r>
    </w:p>
    <w:p w:rsidR="00894784" w:rsidRDefault="00894784" w:rsidP="0079025A">
      <w:pPr>
        <w:rPr>
          <w:rFonts w:ascii="Verdana" w:hAnsi="Verdana"/>
        </w:rPr>
      </w:pPr>
      <w:r>
        <w:rPr>
          <w:rFonts w:ascii="Verdana" w:hAnsi="Verdana"/>
        </w:rPr>
        <w:t>Dit wordt een actiepunt.</w:t>
      </w:r>
    </w:p>
    <w:p w:rsidR="00894784" w:rsidRDefault="00894784" w:rsidP="0079025A">
      <w:pPr>
        <w:rPr>
          <w:rFonts w:ascii="Verdana" w:hAnsi="Verdana"/>
        </w:rPr>
      </w:pPr>
      <w:r>
        <w:rPr>
          <w:rFonts w:ascii="Verdana" w:hAnsi="Verdana"/>
        </w:rPr>
        <w:t>Opleiding operatingpractice en cw. Het is de bedoeling als er genoeg aanmeldingen zijn ook hiermee op korte termijn te starten. Dit is voor leden van de VERON en VRZA afd. Twente gratis. Niet leden betalen 25 euro.</w:t>
      </w:r>
    </w:p>
    <w:p w:rsidR="00894784" w:rsidRDefault="00894784" w:rsidP="0079025A">
      <w:pPr>
        <w:rPr>
          <w:rFonts w:ascii="Verdana" w:hAnsi="Verdana"/>
        </w:rPr>
      </w:pPr>
    </w:p>
    <w:p w:rsidR="00894784" w:rsidRDefault="00894784" w:rsidP="0079025A">
      <w:pPr>
        <w:rPr>
          <w:rFonts w:ascii="Verdana" w:hAnsi="Verdana"/>
          <w:b/>
        </w:rPr>
      </w:pPr>
      <w:r>
        <w:rPr>
          <w:rFonts w:ascii="Verdana" w:hAnsi="Verdana"/>
          <w:b/>
        </w:rPr>
        <w:t>10B. Twentebeam.</w:t>
      </w:r>
    </w:p>
    <w:p w:rsidR="00BD1137" w:rsidRPr="00BD1137" w:rsidRDefault="00894784" w:rsidP="0079025A">
      <w:pPr>
        <w:rPr>
          <w:rFonts w:ascii="Verdana" w:hAnsi="Verdana"/>
        </w:rPr>
      </w:pPr>
      <w:r>
        <w:rPr>
          <w:rFonts w:ascii="Verdana" w:hAnsi="Verdana"/>
        </w:rPr>
        <w:t xml:space="preserve">Advertenties op de site zullen ook in de Twentebeam worden opgenomen. </w:t>
      </w:r>
    </w:p>
    <w:p w:rsidR="00FE1847" w:rsidRDefault="00FE1847" w:rsidP="0079025A">
      <w:pPr>
        <w:rPr>
          <w:rFonts w:ascii="Verdana" w:hAnsi="Verdana"/>
          <w:b/>
        </w:rPr>
      </w:pPr>
    </w:p>
    <w:p w:rsidR="002A3CBA" w:rsidRDefault="00894784" w:rsidP="0079025A">
      <w:pPr>
        <w:rPr>
          <w:rFonts w:ascii="Verdana" w:hAnsi="Verdana"/>
          <w:b/>
        </w:rPr>
      </w:pPr>
      <w:r>
        <w:rPr>
          <w:rFonts w:ascii="Verdana" w:hAnsi="Verdana"/>
          <w:b/>
        </w:rPr>
        <w:t>11</w:t>
      </w:r>
      <w:r w:rsidR="002A3CBA">
        <w:rPr>
          <w:rFonts w:ascii="Verdana" w:hAnsi="Verdana"/>
          <w:b/>
        </w:rPr>
        <w:t>. Rondvraag.</w:t>
      </w:r>
    </w:p>
    <w:p w:rsidR="002A3CBA" w:rsidRDefault="00894784" w:rsidP="0079025A">
      <w:pPr>
        <w:rPr>
          <w:rFonts w:ascii="Verdana" w:hAnsi="Verdana"/>
        </w:rPr>
      </w:pPr>
      <w:r>
        <w:rPr>
          <w:rFonts w:ascii="Verdana" w:hAnsi="Verdana"/>
        </w:rPr>
        <w:t xml:space="preserve">Arnold, het is moeilijk om mensen voor een lezing te krijgen. Wat kunnen we ze aanbieden? </w:t>
      </w:r>
      <w:r w:rsidR="00C34914">
        <w:rPr>
          <w:rFonts w:ascii="Verdana" w:hAnsi="Verdana"/>
        </w:rPr>
        <w:t>De</w:t>
      </w:r>
      <w:r>
        <w:rPr>
          <w:rFonts w:ascii="Verdana" w:hAnsi="Verdana"/>
        </w:rPr>
        <w:t xml:space="preserve"> meesten wonen ver weg. Frans, ze krijgen 25 eurocent de kilometer.</w:t>
      </w:r>
    </w:p>
    <w:p w:rsidR="00894784" w:rsidRDefault="00894784" w:rsidP="0079025A">
      <w:pPr>
        <w:rPr>
          <w:rFonts w:ascii="Verdana" w:hAnsi="Verdana"/>
        </w:rPr>
      </w:pPr>
      <w:r>
        <w:rPr>
          <w:rFonts w:ascii="Verdana" w:hAnsi="Verdana"/>
        </w:rPr>
        <w:t xml:space="preserve">Arnold, maar de meesten vinden Hengelo te ver weg. Eventueel een overnachting aanbieden? Dat doen we niet, kosten zijn veel te hoog. </w:t>
      </w:r>
      <w:r w:rsidR="00C34914">
        <w:rPr>
          <w:rFonts w:ascii="Verdana" w:hAnsi="Verdana"/>
        </w:rPr>
        <w:t>Frans, is misschien mogelijk, maar dan MOET het wel een hele bijzondere lezing zijn die veel bezoekers trekt.</w:t>
      </w:r>
    </w:p>
    <w:p w:rsidR="00C34914" w:rsidRDefault="00C34914" w:rsidP="0079025A">
      <w:pPr>
        <w:rPr>
          <w:rFonts w:ascii="Verdana" w:hAnsi="Verdana"/>
        </w:rPr>
      </w:pPr>
      <w:r>
        <w:rPr>
          <w:rFonts w:ascii="Verdana" w:hAnsi="Verdana"/>
        </w:rPr>
        <w:t>Frans, de dropbox. Deze moet logischer worden ingedeeld. Het is nu niet overzichtelijk.</w:t>
      </w:r>
    </w:p>
    <w:p w:rsidR="00C34914" w:rsidRDefault="00C34914" w:rsidP="0079025A">
      <w:pPr>
        <w:rPr>
          <w:rFonts w:ascii="Verdana" w:hAnsi="Verdana"/>
        </w:rPr>
      </w:pPr>
      <w:r>
        <w:rPr>
          <w:rFonts w:ascii="Verdana" w:hAnsi="Verdana"/>
        </w:rPr>
        <w:t>Oude Twentebeams staan niet op de site. Roy benaderen om deze te plaatsen. Actiepunt.</w:t>
      </w:r>
    </w:p>
    <w:p w:rsidR="002A3CBA" w:rsidRPr="002A3CBA" w:rsidRDefault="002A3CBA" w:rsidP="0079025A">
      <w:pPr>
        <w:rPr>
          <w:rFonts w:ascii="Verdana" w:hAnsi="Verdana"/>
        </w:rPr>
      </w:pPr>
    </w:p>
    <w:p w:rsidR="00FE1847" w:rsidRDefault="00C34914" w:rsidP="0079025A">
      <w:pPr>
        <w:rPr>
          <w:rFonts w:ascii="Verdana" w:hAnsi="Verdana"/>
          <w:b/>
        </w:rPr>
      </w:pPr>
      <w:r>
        <w:rPr>
          <w:rFonts w:ascii="Verdana" w:hAnsi="Verdana"/>
          <w:b/>
        </w:rPr>
        <w:t>12</w:t>
      </w:r>
      <w:r w:rsidR="00087D78">
        <w:rPr>
          <w:rFonts w:ascii="Verdana" w:hAnsi="Verdana"/>
          <w:b/>
        </w:rPr>
        <w:t>. Sluiting.</w:t>
      </w:r>
    </w:p>
    <w:p w:rsidR="00FE1847" w:rsidRPr="00FE1847" w:rsidRDefault="00C34914" w:rsidP="0079025A">
      <w:pPr>
        <w:rPr>
          <w:rFonts w:ascii="Verdana" w:hAnsi="Verdana"/>
        </w:rPr>
      </w:pPr>
      <w:r>
        <w:rPr>
          <w:rFonts w:ascii="Verdana" w:hAnsi="Verdana"/>
        </w:rPr>
        <w:t>Frans sluit om 21.15</w:t>
      </w:r>
      <w:r w:rsidR="00FE1847" w:rsidRPr="00FE1847">
        <w:rPr>
          <w:rFonts w:ascii="Verdana" w:hAnsi="Verdana"/>
        </w:rPr>
        <w:t xml:space="preserve"> uur de vergadering.</w:t>
      </w:r>
    </w:p>
    <w:p w:rsidR="00087D78" w:rsidRDefault="00087D78" w:rsidP="0079025A">
      <w:pPr>
        <w:rPr>
          <w:rFonts w:ascii="Verdana" w:hAnsi="Verdana"/>
        </w:rPr>
      </w:pPr>
    </w:p>
    <w:p w:rsidR="00CA3FDF" w:rsidRDefault="00CA3FDF" w:rsidP="0079025A">
      <w:pPr>
        <w:rPr>
          <w:rFonts w:ascii="Verdana" w:hAnsi="Verdana"/>
          <w:b/>
        </w:rPr>
      </w:pP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C34914" w:rsidRDefault="00C34914" w:rsidP="0079025A">
      <w:pPr>
        <w:rPr>
          <w:rFonts w:ascii="Verdana" w:hAnsi="Verdana"/>
        </w:rPr>
      </w:pPr>
      <w:r>
        <w:rPr>
          <w:rFonts w:ascii="Verdana" w:hAnsi="Verdana"/>
        </w:rPr>
        <w:t>Vrijwilligersavond.</w:t>
      </w:r>
    </w:p>
    <w:p w:rsidR="00C34914" w:rsidRDefault="00C34914" w:rsidP="0079025A">
      <w:pPr>
        <w:rPr>
          <w:rFonts w:ascii="Verdana" w:hAnsi="Verdana"/>
        </w:rPr>
      </w:pPr>
      <w:r>
        <w:rPr>
          <w:rFonts w:ascii="Verdana" w:hAnsi="Verdana"/>
        </w:rPr>
        <w:t>Opleidingen.</w:t>
      </w:r>
    </w:p>
    <w:p w:rsidR="00C34914" w:rsidRDefault="00C34914" w:rsidP="0079025A">
      <w:pPr>
        <w:rPr>
          <w:rFonts w:ascii="Verdana" w:hAnsi="Verdana"/>
        </w:rPr>
      </w:pPr>
      <w:r>
        <w:rPr>
          <w:rFonts w:ascii="Verdana" w:hAnsi="Verdana"/>
        </w:rPr>
        <w:t>Oude TB's op de site.</w:t>
      </w:r>
    </w:p>
    <w:p w:rsidR="00C34914" w:rsidRPr="005D58A8" w:rsidRDefault="00C34914" w:rsidP="0079025A">
      <w:pPr>
        <w:rPr>
          <w:rFonts w:ascii="Verdana" w:hAnsi="Verdana"/>
        </w:rPr>
      </w:pPr>
    </w:p>
    <w:sectPr w:rsidR="00C34914" w:rsidRPr="005D58A8" w:rsidSect="00AE033E">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A5" w:rsidRDefault="008023A5">
      <w:r>
        <w:separator/>
      </w:r>
    </w:p>
  </w:endnote>
  <w:endnote w:type="continuationSeparator" w:id="0">
    <w:p w:rsidR="008023A5" w:rsidRDefault="00802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A5" w:rsidRDefault="008023A5">
      <w:r>
        <w:separator/>
      </w:r>
    </w:p>
  </w:footnote>
  <w:footnote w:type="continuationSeparator" w:id="0">
    <w:p w:rsidR="008023A5" w:rsidRDefault="0080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A0EE4"/>
    <w:rsid w:val="000A6CA1"/>
    <w:rsid w:val="000C053C"/>
    <w:rsid w:val="000C3377"/>
    <w:rsid w:val="000C61FE"/>
    <w:rsid w:val="000D4988"/>
    <w:rsid w:val="000D7C1F"/>
    <w:rsid w:val="000F011E"/>
    <w:rsid w:val="000F25F2"/>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A2ED6"/>
    <w:rsid w:val="002A3CBA"/>
    <w:rsid w:val="002C3313"/>
    <w:rsid w:val="002D3CA0"/>
    <w:rsid w:val="002F0E90"/>
    <w:rsid w:val="002F1709"/>
    <w:rsid w:val="00302FD7"/>
    <w:rsid w:val="00304779"/>
    <w:rsid w:val="003143CE"/>
    <w:rsid w:val="003154D2"/>
    <w:rsid w:val="00326A69"/>
    <w:rsid w:val="003564FB"/>
    <w:rsid w:val="00360770"/>
    <w:rsid w:val="00370951"/>
    <w:rsid w:val="00382C90"/>
    <w:rsid w:val="00395175"/>
    <w:rsid w:val="003951F3"/>
    <w:rsid w:val="003A3B27"/>
    <w:rsid w:val="003A7417"/>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1DEB"/>
    <w:rsid w:val="00624F2B"/>
    <w:rsid w:val="00626792"/>
    <w:rsid w:val="0063121E"/>
    <w:rsid w:val="00632C07"/>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E00B4"/>
    <w:rsid w:val="007E7F95"/>
    <w:rsid w:val="007F112F"/>
    <w:rsid w:val="007F65E6"/>
    <w:rsid w:val="007F7F0C"/>
    <w:rsid w:val="008023A5"/>
    <w:rsid w:val="008252D9"/>
    <w:rsid w:val="008308D4"/>
    <w:rsid w:val="00830DC1"/>
    <w:rsid w:val="00831EE3"/>
    <w:rsid w:val="00837626"/>
    <w:rsid w:val="008804EA"/>
    <w:rsid w:val="00882D8A"/>
    <w:rsid w:val="008859A0"/>
    <w:rsid w:val="00893E86"/>
    <w:rsid w:val="00894784"/>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A25D1"/>
    <w:rsid w:val="00BA421D"/>
    <w:rsid w:val="00BB1A53"/>
    <w:rsid w:val="00BB66D1"/>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75CA"/>
    <w:rsid w:val="00CB7850"/>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9</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2015-03-17T15:15:00Z</dcterms:created>
  <dcterms:modified xsi:type="dcterms:W3CDTF">2015-03-17T15:15:00Z</dcterms:modified>
</cp:coreProperties>
</file>